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F" w:rsidRPr="00065F0D" w:rsidRDefault="00120CAF" w:rsidP="0023191E">
      <w:pPr>
        <w:spacing w:after="161" w:line="240" w:lineRule="atLeast"/>
        <w:jc w:val="center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4C3DC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23 августа 2017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4C3DCA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 августа 2017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FD322D" w:rsidRDefault="00120CAF" w:rsidP="00FD322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Комиссии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</w:t>
      </w:r>
      <w:r w:rsidR="00FD322D" w:rsidRPr="00B36157">
        <w:rPr>
          <w:rFonts w:ascii="Times New Roman" w:hAnsi="Times New Roman" w:cs="Times New Roman"/>
          <w:sz w:val="28"/>
          <w:szCs w:val="28"/>
        </w:rPr>
        <w:t>ассмотрен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 своих, своей супруги и несовершеннолетних детей за период с 01 января по 31 декабря 201</w:t>
      </w:r>
      <w:r w:rsidR="004C3DCA">
        <w:rPr>
          <w:rFonts w:ascii="Times New Roman" w:hAnsi="Times New Roman" w:cs="Times New Roman"/>
          <w:sz w:val="28"/>
          <w:szCs w:val="28"/>
        </w:rPr>
        <w:t>6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года, представленных </w:t>
      </w:r>
      <w:r w:rsidR="004C3DCA">
        <w:rPr>
          <w:rFonts w:ascii="Times New Roman" w:hAnsi="Times New Roman" w:cs="Times New Roman"/>
          <w:sz w:val="28"/>
          <w:szCs w:val="28"/>
        </w:rPr>
        <w:t>6-ю</w:t>
      </w:r>
      <w:r w:rsidR="00FD322D" w:rsidRPr="000E2E82">
        <w:rPr>
          <w:rFonts w:ascii="Times New Roman" w:hAnsi="Times New Roman" w:cs="Times New Roman"/>
          <w:sz w:val="28"/>
          <w:szCs w:val="28"/>
        </w:rPr>
        <w:t xml:space="preserve"> государственными служащими, замещающими должности государственной гражданской службы в Министерстве финансов Чеченской Республики</w:t>
      </w:r>
      <w:r w:rsidR="000E2E82">
        <w:rPr>
          <w:rFonts w:ascii="Times New Roman" w:hAnsi="Times New Roman" w:cs="Times New Roman"/>
          <w:sz w:val="28"/>
          <w:szCs w:val="28"/>
        </w:rPr>
        <w:t>.</w:t>
      </w:r>
    </w:p>
    <w:p w:rsidR="00FD322D" w:rsidRDefault="00FD322D" w:rsidP="00065F0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рассмотрение Комиссии были представлены материалы проверки достоверности и полноты представленных государственными служащими  </w:t>
      </w:r>
      <w:r w:rsidRPr="00B3615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 своих, супруг</w:t>
      </w:r>
      <w:r w:rsidR="004C3DCA">
        <w:rPr>
          <w:rFonts w:ascii="Times New Roman" w:hAnsi="Times New Roman" w:cs="Times New Roman"/>
          <w:sz w:val="28"/>
          <w:szCs w:val="28"/>
        </w:rPr>
        <w:t xml:space="preserve"> (супругов)</w:t>
      </w:r>
      <w:r w:rsidRPr="00B36157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период с 01 января по 31 декабря 201</w:t>
      </w:r>
      <w:r w:rsidR="004C3DCA">
        <w:rPr>
          <w:rFonts w:ascii="Times New Roman" w:hAnsi="Times New Roman" w:cs="Times New Roman"/>
          <w:sz w:val="28"/>
          <w:szCs w:val="28"/>
        </w:rPr>
        <w:t>6</w:t>
      </w:r>
      <w:r w:rsidRPr="00B3615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CAF" w:rsidRPr="00065F0D" w:rsidRDefault="00120CAF" w:rsidP="00FD322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пояснения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и мотивах представления неполных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 w:rsidR="000E2E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их, супруг (супругов) и несовершеннолетних детей.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22D" w:rsidRPr="000E2E82" w:rsidRDefault="00FD322D" w:rsidP="000E2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8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2E8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0E2E82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0E2E82">
        <w:rPr>
          <w:rFonts w:ascii="Times New Roman" w:hAnsi="Times New Roman" w:cs="Times New Roman"/>
          <w:sz w:val="28"/>
          <w:szCs w:val="28"/>
        </w:rPr>
        <w:t xml:space="preserve">, </w:t>
      </w:r>
      <w:r w:rsidRPr="000E2E82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обсуждения и учитывая результаты голосования, Комиссия  </w:t>
      </w:r>
      <w:proofErr w:type="spellStart"/>
      <w:proofErr w:type="gramStart"/>
      <w:r w:rsidRPr="000E2E8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0E2E8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E2E8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E2E82">
        <w:rPr>
          <w:rFonts w:ascii="Times New Roman" w:hAnsi="Times New Roman" w:cs="Times New Roman"/>
          <w:b/>
          <w:sz w:val="28"/>
          <w:szCs w:val="28"/>
        </w:rPr>
        <w:t xml:space="preserve"> и л а:</w:t>
      </w:r>
    </w:p>
    <w:p w:rsidR="00FD322D" w:rsidRPr="00A610C6" w:rsidRDefault="00FD322D" w:rsidP="000E2E82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610C6">
        <w:rPr>
          <w:sz w:val="28"/>
          <w:szCs w:val="28"/>
        </w:rPr>
        <w:t>Установить, что сведения о доходах, расходах, об имуществе и обязательствах имущественного характера своих, супруг</w:t>
      </w:r>
      <w:r w:rsidR="004C3DCA">
        <w:rPr>
          <w:sz w:val="28"/>
          <w:szCs w:val="28"/>
        </w:rPr>
        <w:t xml:space="preserve"> (супругов)</w:t>
      </w:r>
      <w:r w:rsidRPr="00A610C6">
        <w:rPr>
          <w:sz w:val="28"/>
          <w:szCs w:val="28"/>
        </w:rPr>
        <w:t xml:space="preserve"> и несовершеннолетних детей за период с 01 января по 31 декабря 201</w:t>
      </w:r>
      <w:r w:rsidR="004C3DCA">
        <w:rPr>
          <w:sz w:val="28"/>
          <w:szCs w:val="28"/>
        </w:rPr>
        <w:t>6</w:t>
      </w:r>
      <w:r w:rsidRPr="00A610C6">
        <w:rPr>
          <w:sz w:val="28"/>
          <w:szCs w:val="28"/>
        </w:rPr>
        <w:t xml:space="preserve"> года, представленные </w:t>
      </w:r>
      <w:r w:rsidR="000E2E82">
        <w:rPr>
          <w:sz w:val="28"/>
          <w:szCs w:val="28"/>
        </w:rPr>
        <w:t xml:space="preserve">всеми </w:t>
      </w:r>
      <w:r w:rsidR="004C3DCA">
        <w:rPr>
          <w:sz w:val="28"/>
          <w:szCs w:val="28"/>
        </w:rPr>
        <w:t>6-ю</w:t>
      </w:r>
      <w:r w:rsidR="000E2E82">
        <w:rPr>
          <w:sz w:val="28"/>
          <w:szCs w:val="28"/>
        </w:rPr>
        <w:t xml:space="preserve"> государственными гражданским служащими Министерства финансов Чеченской Республики</w:t>
      </w:r>
      <w:r w:rsidRPr="00A610C6">
        <w:rPr>
          <w:sz w:val="28"/>
          <w:szCs w:val="28"/>
        </w:rPr>
        <w:t xml:space="preserve">, являются </w:t>
      </w:r>
      <w:r w:rsidRPr="0038034A">
        <w:rPr>
          <w:b/>
          <w:sz w:val="28"/>
          <w:szCs w:val="28"/>
        </w:rPr>
        <w:t>не</w:t>
      </w:r>
      <w:r w:rsidR="004C3DCA">
        <w:rPr>
          <w:b/>
          <w:sz w:val="28"/>
          <w:szCs w:val="28"/>
        </w:rPr>
        <w:t>полными</w:t>
      </w:r>
      <w:r w:rsidRPr="00A610C6">
        <w:rPr>
          <w:sz w:val="28"/>
          <w:szCs w:val="28"/>
        </w:rPr>
        <w:t>.</w:t>
      </w:r>
    </w:p>
    <w:p w:rsidR="00FD322D" w:rsidRPr="003E6C38" w:rsidRDefault="003E6C38" w:rsidP="003E6C38">
      <w:pPr>
        <w:shd w:val="clear" w:color="auto" w:fill="FFFFFF"/>
        <w:tabs>
          <w:tab w:val="left" w:pos="426"/>
          <w:tab w:val="left" w:pos="1134"/>
          <w:tab w:val="left" w:pos="9923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 </w:t>
      </w:r>
      <w:r w:rsidR="00FD322D" w:rsidRPr="003E6C3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C3DCA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Чеченской Республики - м</w:t>
      </w:r>
      <w:r w:rsidR="00FD322D" w:rsidRPr="003E6C38">
        <w:rPr>
          <w:rFonts w:ascii="Times New Roman" w:hAnsi="Times New Roman" w:cs="Times New Roman"/>
          <w:sz w:val="28"/>
          <w:szCs w:val="28"/>
        </w:rPr>
        <w:t>инистру финансов Чеченской Республики применить</w:t>
      </w:r>
      <w:r w:rsidR="000E2E82" w:rsidRPr="003E6C38">
        <w:rPr>
          <w:rFonts w:ascii="Times New Roman" w:hAnsi="Times New Roman" w:cs="Times New Roman"/>
          <w:sz w:val="28"/>
          <w:szCs w:val="28"/>
        </w:rPr>
        <w:t xml:space="preserve"> </w:t>
      </w:r>
      <w:r w:rsidR="00675527" w:rsidRPr="003E6C38">
        <w:rPr>
          <w:rFonts w:ascii="Times New Roman" w:hAnsi="Times New Roman" w:cs="Times New Roman"/>
          <w:sz w:val="28"/>
          <w:szCs w:val="28"/>
        </w:rPr>
        <w:t>к</w:t>
      </w:r>
      <w:r w:rsidR="004C3DCA">
        <w:rPr>
          <w:rFonts w:ascii="Times New Roman" w:hAnsi="Times New Roman" w:cs="Times New Roman"/>
          <w:sz w:val="28"/>
          <w:szCs w:val="28"/>
        </w:rPr>
        <w:t>о всем шести</w:t>
      </w:r>
      <w:r w:rsidR="000E2E82" w:rsidRPr="003E6C38">
        <w:rPr>
          <w:rFonts w:ascii="Times New Roman" w:hAnsi="Times New Roman" w:cs="Times New Roman"/>
          <w:sz w:val="28"/>
          <w:szCs w:val="28"/>
        </w:rPr>
        <w:t xml:space="preserve"> государственным </w:t>
      </w:r>
      <w:r w:rsidR="004C3DCA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0E2E82" w:rsidRPr="003E6C38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FD322D" w:rsidRPr="003E6C38">
        <w:rPr>
          <w:rFonts w:ascii="Times New Roman" w:hAnsi="Times New Roman" w:cs="Times New Roman"/>
          <w:sz w:val="28"/>
          <w:szCs w:val="28"/>
        </w:rPr>
        <w:t xml:space="preserve">дисциплинарное взыскание в виде </w:t>
      </w:r>
      <w:r w:rsidR="00FD322D" w:rsidRPr="003E6C38"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4C3DCA">
        <w:rPr>
          <w:rFonts w:ascii="Times New Roman" w:hAnsi="Times New Roman" w:cs="Times New Roman"/>
          <w:sz w:val="28"/>
          <w:szCs w:val="28"/>
        </w:rPr>
        <w:t xml:space="preserve"> </w:t>
      </w:r>
      <w:r w:rsidR="00AE02FF" w:rsidRPr="003E6C38">
        <w:rPr>
          <w:rFonts w:ascii="Times New Roman" w:hAnsi="Times New Roman" w:cs="Times New Roman"/>
          <w:sz w:val="28"/>
          <w:szCs w:val="28"/>
        </w:rPr>
        <w:t>за</w:t>
      </w:r>
      <w:r w:rsidR="00AE02FF" w:rsidRPr="003E6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FF" w:rsidRPr="003E6C38">
        <w:rPr>
          <w:rFonts w:ascii="Times New Roman" w:hAnsi="Times New Roman" w:cs="Times New Roman"/>
          <w:sz w:val="28"/>
          <w:szCs w:val="28"/>
        </w:rPr>
        <w:t>совершение нарушений требований законодательства о противодействии коррупции, которые можно квалифицировать как малозначительные проступки.</w:t>
      </w:r>
    </w:p>
    <w:p w:rsidR="00FD322D" w:rsidRPr="00065F0D" w:rsidRDefault="00FD322D" w:rsidP="000E2E82">
      <w:pPr>
        <w:pStyle w:val="HTML"/>
        <w:shd w:val="clear" w:color="auto" w:fill="FFFFFF"/>
        <w:tabs>
          <w:tab w:val="clear" w:pos="1832"/>
          <w:tab w:val="clear" w:pos="2748"/>
          <w:tab w:val="clear" w:pos="10076"/>
          <w:tab w:val="left" w:pos="426"/>
          <w:tab w:val="left" w:pos="1134"/>
          <w:tab w:val="left" w:pos="9923"/>
        </w:tabs>
        <w:spacing w:line="240" w:lineRule="exact"/>
        <w:ind w:left="709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322D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7106"/>
    <w:multiLevelType w:val="multilevel"/>
    <w:tmpl w:val="BFB409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20CAF"/>
    <w:rsid w:val="00065F0D"/>
    <w:rsid w:val="000A4A58"/>
    <w:rsid w:val="000E2E82"/>
    <w:rsid w:val="00117B47"/>
    <w:rsid w:val="00120CAF"/>
    <w:rsid w:val="00204833"/>
    <w:rsid w:val="0023191E"/>
    <w:rsid w:val="003E6C38"/>
    <w:rsid w:val="004C3DCA"/>
    <w:rsid w:val="00615B4E"/>
    <w:rsid w:val="00675527"/>
    <w:rsid w:val="006D64E6"/>
    <w:rsid w:val="007C5B50"/>
    <w:rsid w:val="00AE02FF"/>
    <w:rsid w:val="00E5230D"/>
    <w:rsid w:val="00EA16DF"/>
    <w:rsid w:val="00EA6647"/>
    <w:rsid w:val="00EB021C"/>
    <w:rsid w:val="00EF3514"/>
    <w:rsid w:val="00FB69C3"/>
    <w:rsid w:val="00F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D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32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12</cp:revision>
  <dcterms:created xsi:type="dcterms:W3CDTF">2016-05-19T09:59:00Z</dcterms:created>
  <dcterms:modified xsi:type="dcterms:W3CDTF">2017-08-24T11:07:00Z</dcterms:modified>
</cp:coreProperties>
</file>